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F49" w:rsidRDefault="008E6F49">
      <w:pPr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8E6F49" w:rsidRDefault="00EF735E">
      <w:pPr>
        <w:spacing w:line="264" w:lineRule="atLeast"/>
        <w:ind w:firstLine="283"/>
        <w:jc w:val="both"/>
        <w:textAlignment w:val="center"/>
      </w:pPr>
      <w:bookmarkStart w:id="0" w:name="_GoBack"/>
      <w:bookmarkEnd w:id="0"/>
      <w:r>
        <w:rPr>
          <w:rFonts w:ascii="Times New Roman" w:hAnsi="Times New Roman" w:cs="Times New Roman"/>
          <w:color w:val="000000"/>
          <w:lang w:val="bg-BG"/>
        </w:rPr>
        <w:t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(„Службени гласник РС”, број 16/2018), члан</w:t>
      </w:r>
      <w:r>
        <w:rPr>
          <w:rFonts w:ascii="Times New Roman" w:hAnsi="Times New Roman" w:cs="Times New Roman"/>
          <w:color w:val="000000"/>
        </w:rPr>
        <w:t>а13</w:t>
      </w:r>
      <w:r>
        <w:rPr>
          <w:rFonts w:ascii="Times New Roman" w:hAnsi="Times New Roman" w:cs="Times New Roman"/>
          <w:color w:val="000000"/>
          <w:lang w:val="bg-BG"/>
        </w:rPr>
        <w:t xml:space="preserve">. Одлуке о </w:t>
      </w:r>
      <w:proofErr w:type="spellStart"/>
      <w:r>
        <w:rPr>
          <w:rFonts w:ascii="Times New Roman" w:hAnsi="Times New Roman" w:cs="Times New Roman"/>
          <w:color w:val="000000"/>
        </w:rPr>
        <w:t>начину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критеријумима</w:t>
      </w:r>
      <w:proofErr w:type="spellEnd"/>
      <w:r>
        <w:rPr>
          <w:rFonts w:ascii="Times New Roman" w:hAnsi="Times New Roman" w:cs="Times New Roman"/>
          <w:color w:val="000000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</w:rPr>
        <w:t>постпуку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доделе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средстава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из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буџета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општине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Ћићевац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финансирање</w:t>
      </w:r>
      <w:proofErr w:type="spellEnd"/>
      <w:r>
        <w:rPr>
          <w:rFonts w:ascii="Times New Roman" w:hAnsi="Times New Roman" w:cs="Times New Roman"/>
          <w:color w:val="000000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</w:rPr>
        <w:t>суфинансирање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програма</w:t>
      </w:r>
      <w:proofErr w:type="spellEnd"/>
      <w:r>
        <w:rPr>
          <w:rFonts w:ascii="Times New Roman" w:hAnsi="Times New Roman" w:cs="Times New Roman"/>
          <w:color w:val="000000"/>
        </w:rPr>
        <w:t>/</w:t>
      </w:r>
      <w:proofErr w:type="spellStart"/>
      <w:r>
        <w:rPr>
          <w:rFonts w:ascii="Times New Roman" w:hAnsi="Times New Roman" w:cs="Times New Roman"/>
          <w:color w:val="000000"/>
        </w:rPr>
        <w:t>пројеката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од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јавног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интереса</w:t>
      </w:r>
      <w:proofErr w:type="spellEnd"/>
      <w:r>
        <w:rPr>
          <w:rFonts w:ascii="Times New Roman" w:hAnsi="Times New Roman" w:cs="Times New Roman"/>
          <w:color w:val="000000"/>
          <w:lang w:val="bg-BG"/>
        </w:rPr>
        <w:t xml:space="preserve"> („Сл. лист Општине </w:t>
      </w:r>
      <w:proofErr w:type="spellStart"/>
      <w:r>
        <w:rPr>
          <w:rFonts w:ascii="Times New Roman" w:hAnsi="Times New Roman" w:cs="Times New Roman"/>
          <w:color w:val="000000"/>
        </w:rPr>
        <w:t>Ћићевац</w:t>
      </w:r>
      <w:proofErr w:type="spellEnd"/>
      <w:r>
        <w:rPr>
          <w:rFonts w:ascii="Times New Roman" w:hAnsi="Times New Roman" w:cs="Times New Roman"/>
          <w:color w:val="000000"/>
          <w:lang w:val="bg-BG"/>
        </w:rPr>
        <w:t xml:space="preserve">”, бр. </w:t>
      </w:r>
      <w:proofErr w:type="gramStart"/>
      <w:r>
        <w:rPr>
          <w:rFonts w:ascii="Times New Roman" w:hAnsi="Times New Roman" w:cs="Times New Roman"/>
          <w:color w:val="000000"/>
        </w:rPr>
        <w:t>17/19</w:t>
      </w:r>
      <w:r>
        <w:rPr>
          <w:rFonts w:ascii="Times New Roman" w:hAnsi="Times New Roman" w:cs="Times New Roman"/>
          <w:color w:val="000000"/>
          <w:lang w:val="bg-BG"/>
        </w:rPr>
        <w:t>) и на основу предлога Комисиј</w:t>
      </w:r>
      <w:r>
        <w:rPr>
          <w:rFonts w:ascii="Times New Roman" w:hAnsi="Times New Roman" w:cs="Times New Roman"/>
          <w:color w:val="000000"/>
        </w:rPr>
        <w:t xml:space="preserve">е </w:t>
      </w:r>
      <w:proofErr w:type="spellStart"/>
      <w:r>
        <w:rPr>
          <w:rFonts w:ascii="Times New Roman" w:hAnsi="Times New Roman" w:cs="Times New Roman"/>
          <w:color w:val="000000"/>
        </w:rPr>
        <w:t>бр</w:t>
      </w:r>
      <w:proofErr w:type="spellEnd"/>
      <w:r>
        <w:rPr>
          <w:rFonts w:ascii="Times New Roman" w:hAnsi="Times New Roman" w:cs="Times New Roman"/>
          <w:color w:val="000000"/>
        </w:rPr>
        <w:t>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454-</w:t>
      </w:r>
      <w:r>
        <w:rPr>
          <w:rFonts w:ascii="Times New Roman" w:eastAsia="Calibri" w:hAnsi="Times New Roman" w:cs="Times New Roman"/>
          <w:color w:val="000000"/>
        </w:rPr>
        <w:t>18/</w:t>
      </w:r>
      <w:r>
        <w:rPr>
          <w:rFonts w:ascii="Times New Roman" w:hAnsi="Times New Roman" w:cs="Times New Roman"/>
          <w:color w:val="000000"/>
        </w:rPr>
        <w:t>20-0</w:t>
      </w:r>
      <w:r>
        <w:rPr>
          <w:rFonts w:ascii="Times New Roman" w:eastAsia="Calibri" w:hAnsi="Times New Roman" w:cs="Times New Roman"/>
          <w:color w:val="000000"/>
        </w:rPr>
        <w:t>6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од</w:t>
      </w:r>
      <w:proofErr w:type="spellEnd"/>
      <w:r>
        <w:rPr>
          <w:rFonts w:ascii="Times New Roman" w:hAnsi="Times New Roman" w:cs="Times New Roman"/>
          <w:color w:val="000000"/>
        </w:rPr>
        <w:t xml:space="preserve"> 10.12.2020.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године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bg-BG"/>
        </w:rPr>
        <w:t>,</w:t>
      </w:r>
      <w:proofErr w:type="gramEnd"/>
      <w:r>
        <w:rPr>
          <w:rFonts w:ascii="Times New Roman" w:hAnsi="Times New Roman" w:cs="Times New Roman"/>
          <w:color w:val="000000"/>
          <w:lang w:val="bg-BG"/>
        </w:rPr>
        <w:t xml:space="preserve"> председник 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lang w:val="bg-BG"/>
        </w:rPr>
        <w:t xml:space="preserve">пштине  доноси </w:t>
      </w:r>
    </w:p>
    <w:p w:rsidR="008E6F49" w:rsidRDefault="008E6F49">
      <w:pPr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8E6F49" w:rsidRDefault="008E6F49">
      <w:pPr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8E6F49" w:rsidRDefault="008E6F49">
      <w:pPr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8E6F49" w:rsidRDefault="00EF735E">
      <w:pPr>
        <w:spacing w:line="264" w:lineRule="atLeast"/>
        <w:jc w:val="center"/>
        <w:textAlignment w:val="center"/>
      </w:pPr>
      <w:r>
        <w:rPr>
          <w:rFonts w:ascii="Times New Roman" w:hAnsi="Times New Roman" w:cs="Times New Roman"/>
          <w:b/>
          <w:bCs/>
          <w:color w:val="000000"/>
          <w:lang w:val="bg-BG"/>
        </w:rPr>
        <w:t xml:space="preserve">О </w:t>
      </w:r>
      <w:r>
        <w:rPr>
          <w:rFonts w:ascii="Times New Roman" w:hAnsi="Times New Roman" w:cs="Times New Roman"/>
          <w:b/>
          <w:bCs/>
          <w:color w:val="000000"/>
          <w:lang w:val="bg-BG"/>
        </w:rPr>
        <w:t>Д Л У К У</w:t>
      </w:r>
    </w:p>
    <w:p w:rsidR="008E6F49" w:rsidRDefault="00EF735E">
      <w:pPr>
        <w:spacing w:line="264" w:lineRule="atLeast"/>
        <w:jc w:val="center"/>
        <w:textAlignment w:val="center"/>
      </w:pPr>
      <w:r>
        <w:rPr>
          <w:rFonts w:ascii="Times New Roman" w:hAnsi="Times New Roman" w:cs="Times New Roman"/>
          <w:b/>
          <w:bCs/>
          <w:color w:val="000000"/>
        </w:rPr>
        <w:t>О ИЗМЕНИ ОДЛУКЕ</w:t>
      </w:r>
    </w:p>
    <w:p w:rsidR="008E6F49" w:rsidRDefault="00EF735E">
      <w:pPr>
        <w:spacing w:line="264" w:lineRule="atLeast"/>
        <w:jc w:val="center"/>
        <w:textAlignment w:val="center"/>
      </w:pPr>
      <w:r>
        <w:rPr>
          <w:rFonts w:ascii="Times New Roman" w:hAnsi="Times New Roman" w:cs="Times New Roman"/>
          <w:b/>
          <w:bCs/>
          <w:color w:val="000000"/>
          <w:lang w:val="bg-BG"/>
        </w:rPr>
        <w:t>О ИЗБОРУ ПРОГРАМА/</w:t>
      </w:r>
      <w:r>
        <w:rPr>
          <w:rFonts w:ascii="Times New Roman" w:hAnsi="Times New Roman" w:cs="Times New Roman"/>
          <w:b/>
          <w:bCs/>
          <w:color w:val="000000"/>
        </w:rPr>
        <w:t xml:space="preserve">ПРОЈЕКАТАУ ОБЛАСТИ </w:t>
      </w:r>
      <w:r>
        <w:rPr>
          <w:rFonts w:ascii="Times New Roman" w:eastAsia="Calibri" w:hAnsi="Times New Roman" w:cs="Times New Roman"/>
          <w:b/>
          <w:bCs/>
          <w:color w:val="000000"/>
        </w:rPr>
        <w:t>ДРУШТВЕНА БРИГА О ДЕЦИ И МЛАДИМА</w:t>
      </w:r>
    </w:p>
    <w:p w:rsidR="008E6F49" w:rsidRDefault="008E6F49">
      <w:pPr>
        <w:spacing w:line="264" w:lineRule="atLeast"/>
        <w:jc w:val="center"/>
        <w:textAlignment w:val="center"/>
        <w:rPr>
          <w:rFonts w:ascii="Times New Roman" w:eastAsia="Calibri" w:hAnsi="Times New Roman" w:cs="Times New Roman"/>
          <w:b/>
          <w:bCs/>
          <w:color w:val="000000"/>
        </w:rPr>
      </w:pPr>
    </w:p>
    <w:p w:rsidR="008E6F49" w:rsidRDefault="008E6F49">
      <w:pPr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8E6F49" w:rsidRDefault="00EF735E">
      <w:pPr>
        <w:spacing w:line="264" w:lineRule="atLeast"/>
        <w:ind w:firstLine="283"/>
        <w:jc w:val="both"/>
        <w:textAlignment w:val="center"/>
      </w:pPr>
      <w:r>
        <w:rPr>
          <w:rFonts w:ascii="Times New Roman" w:hAnsi="Times New Roman" w:cs="Times New Roman"/>
          <w:color w:val="000000"/>
        </w:rPr>
        <w:t xml:space="preserve">1. У </w:t>
      </w:r>
      <w:proofErr w:type="spellStart"/>
      <w:r>
        <w:rPr>
          <w:rFonts w:ascii="Times New Roman" w:hAnsi="Times New Roman" w:cs="Times New Roman"/>
          <w:color w:val="000000"/>
        </w:rPr>
        <w:t>Одлуци</w:t>
      </w:r>
      <w:proofErr w:type="spellEnd"/>
      <w:r>
        <w:rPr>
          <w:rFonts w:ascii="Times New Roman" w:hAnsi="Times New Roman" w:cs="Times New Roman"/>
          <w:color w:val="000000"/>
        </w:rPr>
        <w:t xml:space="preserve"> о </w:t>
      </w:r>
      <w:proofErr w:type="spellStart"/>
      <w:r>
        <w:rPr>
          <w:rFonts w:ascii="Times New Roman" w:hAnsi="Times New Roman" w:cs="Times New Roman"/>
          <w:color w:val="000000"/>
        </w:rPr>
        <w:t>избору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програма</w:t>
      </w:r>
      <w:proofErr w:type="spellEnd"/>
      <w:r>
        <w:rPr>
          <w:rFonts w:ascii="Times New Roman" w:hAnsi="Times New Roman" w:cs="Times New Roman"/>
          <w:color w:val="000000"/>
          <w:lang w:val="bg-BG"/>
        </w:rPr>
        <w:t>/</w:t>
      </w:r>
      <w:proofErr w:type="spellStart"/>
      <w:r>
        <w:rPr>
          <w:rFonts w:ascii="Times New Roman" w:hAnsi="Times New Roman" w:cs="Times New Roman"/>
          <w:color w:val="000000"/>
        </w:rPr>
        <w:t>пројекатау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области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друштвена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брига</w:t>
      </w:r>
      <w:proofErr w:type="spellEnd"/>
      <w:r>
        <w:rPr>
          <w:rFonts w:ascii="Times New Roman" w:hAnsi="Times New Roman" w:cs="Times New Roman"/>
          <w:color w:val="000000"/>
        </w:rPr>
        <w:t xml:space="preserve"> о </w:t>
      </w:r>
      <w:proofErr w:type="spellStart"/>
      <w:r>
        <w:rPr>
          <w:rFonts w:ascii="Times New Roman" w:hAnsi="Times New Roman" w:cs="Times New Roman"/>
          <w:color w:val="000000"/>
        </w:rPr>
        <w:t>деци</w:t>
      </w:r>
      <w:proofErr w:type="spellEnd"/>
      <w:r>
        <w:rPr>
          <w:rFonts w:ascii="Times New Roman" w:hAnsi="Times New Roman" w:cs="Times New Roman"/>
          <w:color w:val="000000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</w:rPr>
        <w:t>младима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бр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</w:rPr>
        <w:t xml:space="preserve">454-3/20-01 </w:t>
      </w:r>
      <w:proofErr w:type="spellStart"/>
      <w:r>
        <w:rPr>
          <w:rFonts w:ascii="Times New Roman" w:hAnsi="Times New Roman" w:cs="Times New Roman"/>
          <w:color w:val="000000"/>
        </w:rPr>
        <w:t>од</w:t>
      </w:r>
      <w:proofErr w:type="spellEnd"/>
      <w:r>
        <w:rPr>
          <w:rFonts w:ascii="Times New Roman" w:hAnsi="Times New Roman" w:cs="Times New Roman"/>
          <w:color w:val="000000"/>
        </w:rPr>
        <w:t xml:space="preserve"> 24.02.2020.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године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табеларни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преглед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мења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се</w:t>
      </w:r>
      <w:proofErr w:type="spellEnd"/>
      <w:r>
        <w:rPr>
          <w:rFonts w:ascii="Times New Roman" w:hAnsi="Times New Roman" w:cs="Times New Roman"/>
          <w:color w:val="000000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</w:rPr>
        <w:t>гласи</w:t>
      </w:r>
      <w:proofErr w:type="spellEnd"/>
      <w:r>
        <w:rPr>
          <w:rFonts w:ascii="Times New Roman" w:hAnsi="Times New Roman" w:cs="Times New Roman"/>
          <w:color w:val="000000"/>
        </w:rPr>
        <w:t>:</w:t>
      </w:r>
    </w:p>
    <w:p w:rsidR="008E6F49" w:rsidRDefault="008E6F49">
      <w:pPr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8E6F49" w:rsidRDefault="008E6F49">
      <w:pPr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610"/>
        <w:gridCol w:w="1844"/>
        <w:gridCol w:w="1923"/>
        <w:gridCol w:w="1922"/>
        <w:gridCol w:w="3057"/>
      </w:tblGrid>
      <w:tr w:rsidR="008E6F49">
        <w:trPr>
          <w:trHeight w:val="60"/>
        </w:trPr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6F49" w:rsidRDefault="00EF735E">
            <w:pPr>
              <w:suppressAutoHyphens/>
              <w:spacing w:line="288" w:lineRule="auto"/>
              <w:jc w:val="center"/>
              <w:textAlignment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РБ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6F49" w:rsidRDefault="00EF735E">
            <w:pPr>
              <w:suppressAutoHyphens/>
              <w:spacing w:line="288" w:lineRule="auto"/>
              <w:jc w:val="center"/>
              <w:textAlignment w:val="center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Деловодни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број</w:t>
            </w:r>
            <w:proofErr w:type="spellEnd"/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6F49" w:rsidRDefault="00EF735E">
            <w:pPr>
              <w:suppressAutoHyphens/>
              <w:spacing w:line="288" w:lineRule="auto"/>
              <w:jc w:val="center"/>
              <w:textAlignment w:val="center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удру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bidi="ar-YE"/>
              </w:rPr>
              <w:t>ж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ења</w:t>
            </w:r>
            <w:proofErr w:type="spellEnd"/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6F49" w:rsidRDefault="00EF735E">
            <w:pPr>
              <w:suppressAutoHyphens/>
              <w:spacing w:line="288" w:lineRule="auto"/>
              <w:jc w:val="center"/>
              <w:textAlignment w:val="center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програма</w:t>
            </w:r>
            <w:proofErr w:type="spellEnd"/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6F49" w:rsidRDefault="00EF735E">
            <w:pPr>
              <w:suppressAutoHyphens/>
              <w:spacing w:line="288" w:lineRule="auto"/>
              <w:jc w:val="center"/>
              <w:textAlignment w:val="center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Одобрена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средства</w:t>
            </w:r>
            <w:proofErr w:type="spellEnd"/>
          </w:p>
        </w:tc>
      </w:tr>
      <w:tr w:rsidR="008E6F49">
        <w:trPr>
          <w:trHeight w:val="60"/>
        </w:trPr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6F49" w:rsidRDefault="00EF735E"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6F49" w:rsidRDefault="00EF735E">
            <w:r>
              <w:rPr>
                <w:rFonts w:ascii="Times New Roman" w:hAnsi="Times New Roman" w:cs="Times New Roman"/>
              </w:rPr>
              <w:t>454-3/20-01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6F49" w:rsidRDefault="00EF735E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Окулар</w:t>
            </w:r>
            <w:proofErr w:type="spellEnd"/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6F49" w:rsidRDefault="00EF735E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Радионичари</w:t>
            </w:r>
            <w:proofErr w:type="spellEnd"/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6F49" w:rsidRDefault="00EF735E">
            <w:pPr>
              <w:jc w:val="center"/>
            </w:pPr>
            <w:r>
              <w:rPr>
                <w:rFonts w:ascii="Times New Roman" w:hAnsi="Times New Roman" w:cs="Times New Roman"/>
              </w:rPr>
              <w:t>1.750.212</w:t>
            </w:r>
          </w:p>
        </w:tc>
      </w:tr>
    </w:tbl>
    <w:p w:rsidR="008E6F49" w:rsidRDefault="008E6F49">
      <w:pPr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8E6F49" w:rsidRDefault="008E6F49">
      <w:pPr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8E6F49" w:rsidRDefault="008E6F49">
      <w:pPr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</w:p>
    <w:p w:rsidR="008E6F49" w:rsidRDefault="00EF735E">
      <w:pPr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</w:rPr>
        <w:t>Међусобна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права</w:t>
      </w:r>
      <w:proofErr w:type="spellEnd"/>
      <w:r>
        <w:rPr>
          <w:rFonts w:ascii="Times New Roman" w:hAnsi="Times New Roman" w:cs="Times New Roman"/>
          <w:color w:val="000000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</w:rPr>
        <w:t>обавезе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уговорних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страна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регулисаће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Анексом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уговора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8E6F49" w:rsidRDefault="008E6F49">
      <w:pPr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8E6F49" w:rsidRDefault="00EF735E">
      <w:pPr>
        <w:spacing w:line="264" w:lineRule="atLeast"/>
        <w:ind w:firstLine="283"/>
        <w:jc w:val="both"/>
        <w:textAlignment w:val="center"/>
      </w:pPr>
      <w:r>
        <w:rPr>
          <w:rFonts w:ascii="Times New Roman" w:hAnsi="Times New Roman" w:cs="Times New Roman"/>
          <w:color w:val="000000"/>
        </w:rPr>
        <w:t>3.</w:t>
      </w:r>
      <w:r>
        <w:rPr>
          <w:rFonts w:ascii="Times New Roman" w:hAnsi="Times New Roman" w:cs="Times New Roman"/>
          <w:color w:val="000000"/>
          <w:lang w:val="bg-BG"/>
        </w:rPr>
        <w:t>Ова Одлука</w:t>
      </w:r>
      <w:r>
        <w:rPr>
          <w:rFonts w:ascii="Times New Roman" w:hAnsi="Times New Roman" w:cs="Times New Roman"/>
          <w:color w:val="000000"/>
        </w:rPr>
        <w:t xml:space="preserve"> о </w:t>
      </w:r>
      <w:proofErr w:type="spellStart"/>
      <w:r>
        <w:rPr>
          <w:rFonts w:ascii="Times New Roman" w:hAnsi="Times New Roman" w:cs="Times New Roman"/>
          <w:color w:val="000000"/>
        </w:rPr>
        <w:t>измени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Одлуке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bg-BG"/>
        </w:rPr>
        <w:t xml:space="preserve">објавиће се на званичној интернет </w:t>
      </w:r>
      <w:proofErr w:type="spellStart"/>
      <w:r>
        <w:rPr>
          <w:rFonts w:ascii="Times New Roman" w:eastAsia="Calibri" w:hAnsi="Times New Roman" w:cs="Times New Roman"/>
          <w:color w:val="000000"/>
        </w:rPr>
        <w:t>страници</w:t>
      </w:r>
      <w:proofErr w:type="spellEnd"/>
      <w:r>
        <w:rPr>
          <w:rFonts w:ascii="Times New Roman" w:hAnsi="Times New Roman" w:cs="Times New Roman"/>
          <w:color w:val="000000"/>
          <w:lang w:val="bg-BG"/>
        </w:rPr>
        <w:t xml:space="preserve"> Општине 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lang w:val="bg-BG"/>
        </w:rPr>
        <w:t>на  порталу</w:t>
      </w:r>
      <w:proofErr w:type="gramEnd"/>
      <w:r>
        <w:rPr>
          <w:rFonts w:ascii="Times New Roman" w:hAnsi="Times New Roman" w:cs="Times New Roman"/>
          <w:color w:val="000000"/>
          <w:lang w:val="bg-BG"/>
        </w:rPr>
        <w:t xml:space="preserve"> е-Управа.</w:t>
      </w:r>
    </w:p>
    <w:p w:rsidR="008E6F49" w:rsidRDefault="008E6F49">
      <w:pPr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</w:p>
    <w:p w:rsidR="008E6F49" w:rsidRDefault="00EF735E">
      <w:pPr>
        <w:spacing w:line="264" w:lineRule="atLeast"/>
        <w:ind w:firstLine="283"/>
        <w:jc w:val="center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 б р а з л о ж е њ е</w:t>
      </w:r>
    </w:p>
    <w:p w:rsidR="008E6F49" w:rsidRDefault="008E6F49">
      <w:pPr>
        <w:spacing w:line="264" w:lineRule="atLeast"/>
        <w:ind w:firstLine="283"/>
        <w:jc w:val="center"/>
        <w:textAlignment w:val="center"/>
        <w:rPr>
          <w:rFonts w:ascii="Times New Roman" w:hAnsi="Times New Roman" w:cs="Times New Roman"/>
          <w:color w:val="000000"/>
        </w:rPr>
      </w:pPr>
    </w:p>
    <w:p w:rsidR="008E6F49" w:rsidRDefault="00EF735E">
      <w:pPr>
        <w:spacing w:line="264" w:lineRule="atLeast"/>
        <w:ind w:firstLine="283"/>
        <w:jc w:val="both"/>
        <w:textAlignment w:val="center"/>
      </w:pPr>
      <w:proofErr w:type="spellStart"/>
      <w:r>
        <w:rPr>
          <w:rFonts w:ascii="Times New Roman" w:hAnsi="Times New Roman" w:cs="Times New Roman"/>
          <w:color w:val="000000"/>
        </w:rPr>
        <w:t>Комисија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спровођење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поступка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јавног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конкурса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за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финансирање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пројеката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удружења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и </w:t>
      </w:r>
      <w:proofErr w:type="spellStart"/>
      <w:r>
        <w:rPr>
          <w:rFonts w:ascii="Times New Roman" w:eastAsia="Calibri" w:hAnsi="Times New Roman" w:cs="Times New Roman"/>
          <w:color w:val="000000"/>
        </w:rPr>
        <w:t>нво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</w:rPr>
        <w:t>донела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је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Предлог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за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color w:val="000000"/>
        </w:rPr>
        <w:t>доношење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 </w:t>
      </w:r>
      <w:proofErr w:type="spellStart"/>
      <w:r>
        <w:rPr>
          <w:rFonts w:ascii="Times New Roman" w:eastAsia="Calibri" w:hAnsi="Times New Roman" w:cs="Times New Roman"/>
          <w:color w:val="000000"/>
        </w:rPr>
        <w:t>Одлуке</w:t>
      </w:r>
      <w:proofErr w:type="spellEnd"/>
      <w:proofErr w:type="gramEnd"/>
      <w:r>
        <w:rPr>
          <w:rFonts w:ascii="Times New Roman" w:eastAsia="Calibri" w:hAnsi="Times New Roman" w:cs="Times New Roman"/>
          <w:color w:val="000000"/>
        </w:rPr>
        <w:t xml:space="preserve"> о </w:t>
      </w:r>
      <w:proofErr w:type="spellStart"/>
      <w:r>
        <w:rPr>
          <w:rFonts w:ascii="Times New Roman" w:eastAsia="Calibri" w:hAnsi="Times New Roman" w:cs="Times New Roman"/>
          <w:color w:val="000000"/>
        </w:rPr>
        <w:t>измени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Одлуке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о </w:t>
      </w:r>
      <w:proofErr w:type="spellStart"/>
      <w:r>
        <w:rPr>
          <w:rFonts w:ascii="Times New Roman" w:eastAsia="Calibri" w:hAnsi="Times New Roman" w:cs="Times New Roman"/>
          <w:color w:val="000000"/>
        </w:rPr>
        <w:t>избору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пројекта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удружења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и </w:t>
      </w:r>
      <w:proofErr w:type="spellStart"/>
      <w:r>
        <w:rPr>
          <w:rFonts w:ascii="Times New Roman" w:eastAsia="Calibri" w:hAnsi="Times New Roman" w:cs="Times New Roman"/>
          <w:color w:val="000000"/>
        </w:rPr>
        <w:t>нво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. </w:t>
      </w:r>
      <w:proofErr w:type="spellStart"/>
      <w:proofErr w:type="gramStart"/>
      <w:r>
        <w:rPr>
          <w:rFonts w:ascii="Times New Roman" w:eastAsia="Calibri" w:hAnsi="Times New Roman" w:cs="Times New Roman"/>
          <w:color w:val="000000"/>
        </w:rPr>
        <w:t>Разлог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доношења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је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свеобухватна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ситуација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изазвана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епидемијом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r>
        <w:rPr>
          <w:rFonts w:ascii="Times New Roman" w:eastAsia="Calibri" w:hAnsi="Times New Roman" w:cs="Times New Roman"/>
          <w:color w:val="000000"/>
        </w:rPr>
        <w:t xml:space="preserve">COVID – 19, </w:t>
      </w:r>
      <w:proofErr w:type="spellStart"/>
      <w:r>
        <w:rPr>
          <w:rFonts w:ascii="Times New Roman" w:eastAsia="Calibri" w:hAnsi="Times New Roman" w:cs="Times New Roman"/>
          <w:color w:val="000000"/>
        </w:rPr>
        <w:t>која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је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утицала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на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реализаци</w:t>
      </w:r>
      <w:r>
        <w:rPr>
          <w:rFonts w:ascii="Times New Roman" w:eastAsia="Calibri" w:hAnsi="Times New Roman" w:cs="Times New Roman"/>
          <w:color w:val="000000"/>
        </w:rPr>
        <w:t>ју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акитвности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планираних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пројектом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</w:rPr>
        <w:t>као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и </w:t>
      </w:r>
      <w:proofErr w:type="spellStart"/>
      <w:r>
        <w:rPr>
          <w:rFonts w:ascii="Times New Roman" w:eastAsia="Calibri" w:hAnsi="Times New Roman" w:cs="Times New Roman"/>
          <w:color w:val="000000"/>
        </w:rPr>
        <w:t>на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смањен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прилив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средстава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у </w:t>
      </w:r>
      <w:proofErr w:type="spellStart"/>
      <w:r>
        <w:rPr>
          <w:rFonts w:ascii="Times New Roman" w:eastAsia="Calibri" w:hAnsi="Times New Roman" w:cs="Times New Roman"/>
          <w:color w:val="000000"/>
        </w:rPr>
        <w:t>буџет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општине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Ћићевац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. </w:t>
      </w:r>
      <w:proofErr w:type="spellStart"/>
      <w:r>
        <w:rPr>
          <w:rFonts w:ascii="Times New Roman" w:eastAsia="Calibri" w:hAnsi="Times New Roman" w:cs="Times New Roman"/>
          <w:color w:val="000000"/>
        </w:rPr>
        <w:t>Измена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се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односи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на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умањење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средстава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одобрених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за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реализацију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пројекта</w:t>
      </w:r>
      <w:proofErr w:type="spellEnd"/>
      <w:r>
        <w:rPr>
          <w:rFonts w:ascii="Times New Roman" w:eastAsia="Calibri" w:hAnsi="Times New Roman" w:cs="Times New Roman"/>
          <w:color w:val="000000"/>
        </w:rPr>
        <w:t>.</w:t>
      </w:r>
      <w:proofErr w:type="gramEnd"/>
    </w:p>
    <w:p w:rsidR="008E6F49" w:rsidRDefault="00EF735E">
      <w:pPr>
        <w:spacing w:line="264" w:lineRule="atLeast"/>
        <w:ind w:firstLine="283"/>
        <w:jc w:val="both"/>
        <w:textAlignment w:val="center"/>
      </w:pPr>
      <w:proofErr w:type="spellStart"/>
      <w:r>
        <w:rPr>
          <w:rFonts w:ascii="Times New Roman" w:eastAsia="Calibri" w:hAnsi="Times New Roman" w:cs="Times New Roman"/>
          <w:color w:val="000000"/>
        </w:rPr>
        <w:t>Измена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се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односи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на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умањење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средстава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одобрених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за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реализацију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пројекта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</w:rPr>
        <w:t>тако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да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за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удруж</w:t>
      </w:r>
      <w:r>
        <w:rPr>
          <w:rFonts w:ascii="Times New Roman" w:hAnsi="Times New Roman" w:cs="Times New Roman"/>
          <w:color w:val="000000"/>
        </w:rPr>
        <w:t>ење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грађана</w:t>
      </w:r>
      <w:proofErr w:type="spellEnd"/>
      <w:r>
        <w:rPr>
          <w:rFonts w:ascii="Times New Roman" w:hAnsi="Times New Roman" w:cs="Times New Roman"/>
          <w:color w:val="000000"/>
        </w:rPr>
        <w:t xml:space="preserve"> „</w:t>
      </w:r>
      <w:proofErr w:type="spellStart"/>
      <w:r>
        <w:rPr>
          <w:rFonts w:ascii="Times New Roman" w:hAnsi="Times New Roman" w:cs="Times New Roman"/>
          <w:color w:val="000000"/>
        </w:rPr>
        <w:t>Окулар</w:t>
      </w:r>
      <w:proofErr w:type="spellEnd"/>
      <w:r>
        <w:rPr>
          <w:rFonts w:ascii="Times New Roman" w:hAnsi="Times New Roman" w:cs="Times New Roman"/>
          <w:color w:val="000000"/>
        </w:rPr>
        <w:t>“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уместо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1.960.700 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треба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да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стоји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1.750.</w:t>
      </w:r>
      <w:r>
        <w:rPr>
          <w:rFonts w:ascii="Times New Roman" w:hAnsi="Times New Roman" w:cs="Times New Roman"/>
          <w:color w:val="000000"/>
        </w:rPr>
        <w:t>212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динара</w:t>
      </w:r>
      <w:proofErr w:type="spellEnd"/>
      <w:r>
        <w:rPr>
          <w:rFonts w:ascii="Times New Roman" w:eastAsia="Calibri" w:hAnsi="Times New Roman" w:cs="Times New Roman"/>
          <w:color w:val="000000"/>
        </w:rPr>
        <w:t>.</w:t>
      </w:r>
    </w:p>
    <w:p w:rsidR="008E6F49" w:rsidRDefault="008E6F49">
      <w:pPr>
        <w:spacing w:line="264" w:lineRule="atLeast"/>
        <w:ind w:firstLine="283"/>
        <w:jc w:val="both"/>
        <w:textAlignment w:val="center"/>
        <w:rPr>
          <w:rFonts w:ascii="Times New Roman" w:eastAsia="Calibri" w:hAnsi="Times New Roman" w:cs="Times New Roman"/>
          <w:color w:val="000000"/>
        </w:rPr>
      </w:pPr>
    </w:p>
    <w:p w:rsidR="008E6F49" w:rsidRDefault="00EF735E">
      <w:pPr>
        <w:spacing w:line="264" w:lineRule="atLeast"/>
        <w:ind w:firstLine="283"/>
        <w:jc w:val="both"/>
        <w:textAlignment w:val="center"/>
      </w:pPr>
      <w:proofErr w:type="spellStart"/>
      <w:proofErr w:type="gramStart"/>
      <w:r>
        <w:rPr>
          <w:rFonts w:ascii="Times New Roman" w:eastAsia="Calibri" w:hAnsi="Times New Roman" w:cs="Times New Roman"/>
          <w:color w:val="000000"/>
        </w:rPr>
        <w:t>На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основу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напред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изложеног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</w:rPr>
        <w:t>одлучено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је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као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у </w:t>
      </w:r>
      <w:proofErr w:type="spellStart"/>
      <w:r>
        <w:rPr>
          <w:rFonts w:ascii="Times New Roman" w:eastAsia="Calibri" w:hAnsi="Times New Roman" w:cs="Times New Roman"/>
          <w:color w:val="000000"/>
        </w:rPr>
        <w:t>диспозитиву</w:t>
      </w:r>
      <w:proofErr w:type="spellEnd"/>
      <w:r>
        <w:rPr>
          <w:rFonts w:ascii="Times New Roman" w:eastAsia="Calibri" w:hAnsi="Times New Roman" w:cs="Times New Roman"/>
          <w:color w:val="000000"/>
        </w:rPr>
        <w:t>.</w:t>
      </w:r>
      <w:proofErr w:type="gramEnd"/>
    </w:p>
    <w:p w:rsidR="008E6F49" w:rsidRDefault="008E6F49">
      <w:pPr>
        <w:spacing w:line="264" w:lineRule="atLeast"/>
        <w:ind w:firstLine="283"/>
        <w:jc w:val="both"/>
        <w:textAlignment w:val="center"/>
        <w:rPr>
          <w:rFonts w:ascii="Times New Roman" w:eastAsia="Calibri" w:hAnsi="Times New Roman" w:cs="Times New Roman"/>
          <w:color w:val="000000"/>
        </w:rPr>
      </w:pPr>
    </w:p>
    <w:p w:rsidR="008E6F49" w:rsidRDefault="00EF735E">
      <w:pPr>
        <w:spacing w:line="264" w:lineRule="atLeast"/>
        <w:ind w:firstLine="283"/>
        <w:jc w:val="center"/>
        <w:textAlignment w:val="center"/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  <w:t>ПРЕДСЕДНИК ОПШТИНЕ ЋИЋЕВАЦ</w:t>
      </w:r>
    </w:p>
    <w:p w:rsidR="008E6F49" w:rsidRDefault="00EF735E">
      <w:pPr>
        <w:spacing w:line="264" w:lineRule="atLeast"/>
        <w:ind w:firstLine="283"/>
        <w:jc w:val="center"/>
        <w:textAlignment w:val="center"/>
      </w:pPr>
      <w:proofErr w:type="spellStart"/>
      <w:proofErr w:type="gramStart"/>
      <w:r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  <w:t>Бр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  <w:t>.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  <w:t xml:space="preserve">  </w:t>
      </w:r>
      <w:proofErr w:type="gramStart"/>
      <w:r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  <w:t xml:space="preserve">454-3/20-01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  <w:t>од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11</w:t>
      </w:r>
      <w:r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  <w:t>.12.2020.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  <w:t>године</w:t>
      </w:r>
      <w:proofErr w:type="spellEnd"/>
      <w:proofErr w:type="gramEnd"/>
    </w:p>
    <w:p w:rsidR="008E6F49" w:rsidRDefault="008E6F49">
      <w:pPr>
        <w:spacing w:line="264" w:lineRule="atLeast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8E6F49" w:rsidRDefault="00EF735E">
      <w:pPr>
        <w:spacing w:line="264" w:lineRule="atLeast"/>
        <w:textAlignment w:val="center"/>
      </w:pPr>
      <w:r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  <w:t xml:space="preserve">                            ___</w:t>
      </w:r>
      <w:r>
        <w:rPr>
          <w:rFonts w:ascii="Times New Roman" w:hAnsi="Times New Roman" w:cs="Times New Roman"/>
          <w:color w:val="000000"/>
          <w:lang/>
        </w:rPr>
        <w:t>__</w:t>
      </w:r>
      <w:r>
        <w:rPr>
          <w:rFonts w:ascii="Times New Roman" w:hAnsi="Times New Roman" w:cs="Times New Roman"/>
          <w:color w:val="000000"/>
          <w:lang w:val="bg-BG"/>
        </w:rPr>
        <w:t>________________________</w:t>
      </w:r>
    </w:p>
    <w:p w:rsidR="008E6F49" w:rsidRDefault="00EF735E">
      <w:pPr>
        <w:suppressAutoHyphens/>
        <w:textAlignment w:val="center"/>
      </w:pPr>
      <w:r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eastAsia="Calibri" w:hAnsi="Times New Roman" w:cs="Times New Roman"/>
          <w:color w:val="000000"/>
        </w:rPr>
        <w:t>ПРЕДСЕДНИК ОПШТИНЕ</w:t>
      </w:r>
    </w:p>
    <w:p w:rsidR="008E6F49" w:rsidRDefault="00EF735E">
      <w:pPr>
        <w:suppressAutoHyphens/>
        <w:textAlignment w:val="center"/>
      </w:pPr>
      <w:r>
        <w:rPr>
          <w:rFonts w:ascii="Times New Roman" w:eastAsia="Calibri" w:hAnsi="Times New Roman" w:cs="Times New Roman"/>
          <w:color w:val="000000"/>
        </w:rPr>
        <w:tab/>
      </w:r>
      <w:r>
        <w:rPr>
          <w:rFonts w:ascii="Times New Roman" w:eastAsia="Calibri" w:hAnsi="Times New Roman" w:cs="Times New Roman"/>
          <w:color w:val="000000"/>
        </w:rPr>
        <w:tab/>
      </w:r>
      <w:r>
        <w:rPr>
          <w:rFonts w:ascii="Times New Roman" w:eastAsia="Calibri" w:hAnsi="Times New Roman" w:cs="Times New Roman"/>
          <w:color w:val="000000"/>
        </w:rPr>
        <w:tab/>
      </w:r>
      <w:r>
        <w:rPr>
          <w:rFonts w:ascii="Times New Roman" w:eastAsia="Calibri" w:hAnsi="Times New Roman" w:cs="Times New Roman"/>
          <w:color w:val="000000"/>
        </w:rPr>
        <w:tab/>
      </w:r>
      <w:r>
        <w:rPr>
          <w:rFonts w:ascii="Times New Roman" w:eastAsia="Calibri" w:hAnsi="Times New Roman" w:cs="Times New Roman"/>
          <w:color w:val="000000"/>
        </w:rPr>
        <w:tab/>
      </w:r>
      <w:r>
        <w:rPr>
          <w:rFonts w:ascii="Times New Roman" w:eastAsia="Calibri" w:hAnsi="Times New Roman" w:cs="Times New Roman"/>
          <w:color w:val="000000"/>
        </w:rPr>
        <w:tab/>
      </w:r>
      <w:r>
        <w:rPr>
          <w:rFonts w:ascii="Times New Roman" w:eastAsia="Calibri" w:hAnsi="Times New Roman" w:cs="Times New Roman"/>
          <w:color w:val="000000"/>
        </w:rPr>
        <w:tab/>
        <w:t xml:space="preserve">       </w:t>
      </w:r>
      <w:proofErr w:type="spellStart"/>
      <w:proofErr w:type="gramStart"/>
      <w:r>
        <w:rPr>
          <w:rFonts w:ascii="Times New Roman" w:eastAsia="Calibri" w:hAnsi="Times New Roman" w:cs="Times New Roman"/>
          <w:color w:val="000000"/>
        </w:rPr>
        <w:t>др</w:t>
      </w:r>
      <w:proofErr w:type="spellEnd"/>
      <w:proofErr w:type="gram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Мирјана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Кркић</w:t>
      </w:r>
      <w:proofErr w:type="spellEnd"/>
    </w:p>
    <w:sectPr w:rsidR="008E6F49" w:rsidSect="008E6F49">
      <w:pgSz w:w="11906" w:h="16838"/>
      <w:pgMar w:top="1134" w:right="1134" w:bottom="1134" w:left="1418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yriad Pro">
    <w:charset w:val="00"/>
    <w:family w:val="roman"/>
    <w:pitch w:val="variable"/>
    <w:sig w:usb0="00000000" w:usb1="00000000" w:usb2="00000000" w:usb3="00000000" w:csb0="00000000" w:csb1="00000000"/>
  </w:font>
  <w:font w:name="Myriad Pro SemiCond"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characterSpacingControl w:val="doNotCompress"/>
  <w:compat>
    <w:useFELayout/>
  </w:compat>
  <w:rsids>
    <w:rsidRoot w:val="008E6F49"/>
    <w:rsid w:val="008E6F49"/>
    <w:rsid w:val="00EF7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Cs w:val="24"/>
        <w:lang w:val="en-GB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F49"/>
    <w:pPr>
      <w:overflowPunct w:val="0"/>
    </w:pPr>
    <w:rPr>
      <w:rFonts w:asciiTheme="minorHAnsi" w:eastAsiaTheme="minorHAnsi" w:hAnsiTheme="minorHAnsi" w:cstheme="minorBidi"/>
      <w:kern w:val="0"/>
      <w:sz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brajanjenumeracija">
    <w:name w:val="Nabrajanje numeracija"/>
    <w:uiPriority w:val="99"/>
    <w:qFormat/>
    <w:rsid w:val="00607519"/>
    <w:rPr>
      <w:rFonts w:ascii="Minion Pro" w:hAnsi="Minion Pro" w:cs="Minion Pro"/>
      <w:sz w:val="22"/>
      <w:szCs w:val="22"/>
    </w:rPr>
  </w:style>
  <w:style w:type="character" w:customStyle="1" w:styleId="FootnoteCharacters">
    <w:name w:val="Footnote Characters"/>
    <w:basedOn w:val="DefaultParagraphFont"/>
    <w:uiPriority w:val="99"/>
    <w:qFormat/>
    <w:rsid w:val="009F428A"/>
    <w:rPr>
      <w:w w:val="100"/>
      <w:vertAlign w:val="superscript"/>
    </w:rPr>
  </w:style>
  <w:style w:type="character" w:customStyle="1" w:styleId="FootnoteAnchor">
    <w:name w:val="Footnote Anchor"/>
    <w:rsid w:val="008E6F49"/>
    <w:rPr>
      <w:w w:val="100"/>
      <w:vertAlign w:val="superscript"/>
    </w:rPr>
  </w:style>
  <w:style w:type="paragraph" w:customStyle="1" w:styleId="Heading">
    <w:name w:val="Heading"/>
    <w:basedOn w:val="Normal"/>
    <w:next w:val="BodyText"/>
    <w:qFormat/>
    <w:rsid w:val="008E6F4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8E6F49"/>
    <w:pPr>
      <w:spacing w:after="140" w:line="276" w:lineRule="auto"/>
    </w:pPr>
  </w:style>
  <w:style w:type="paragraph" w:styleId="List">
    <w:name w:val="List"/>
    <w:basedOn w:val="BodyText"/>
    <w:rsid w:val="008E6F49"/>
    <w:rPr>
      <w:rFonts w:cs="Arial"/>
    </w:rPr>
  </w:style>
  <w:style w:type="paragraph" w:styleId="Caption">
    <w:name w:val="caption"/>
    <w:basedOn w:val="Normal"/>
    <w:qFormat/>
    <w:rsid w:val="008E6F49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8E6F49"/>
    <w:pPr>
      <w:suppressLineNumbers/>
    </w:pPr>
    <w:rPr>
      <w:rFonts w:cs="Arial"/>
    </w:rPr>
  </w:style>
  <w:style w:type="paragraph" w:customStyle="1" w:styleId="Tekst">
    <w:name w:val="Tekst"/>
    <w:basedOn w:val="Normal"/>
    <w:uiPriority w:val="99"/>
    <w:qFormat/>
    <w:rsid w:val="002A2BD5"/>
    <w:pPr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qFormat/>
    <w:rsid w:val="002A2BD5"/>
    <w:pPr>
      <w:suppressAutoHyphens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qFormat/>
    <w:rsid w:val="00214A94"/>
    <w:pPr>
      <w:tabs>
        <w:tab w:val="left" w:pos="720"/>
      </w:tabs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qFormat/>
    <w:rsid w:val="00607519"/>
    <w:pPr>
      <w:overflowPunct w:val="0"/>
      <w:spacing w:line="288" w:lineRule="auto"/>
      <w:textAlignment w:val="center"/>
    </w:pPr>
    <w:rPr>
      <w:rFonts w:ascii="Times New Roman" w:eastAsia="Calibri" w:hAnsi="Times New Roman" w:cs="Times New Roman"/>
      <w:color w:val="000000"/>
      <w:kern w:val="0"/>
      <w:sz w:val="24"/>
      <w:lang w:val="en-US" w:eastAsia="en-US" w:bidi="ar-SA"/>
    </w:rPr>
  </w:style>
  <w:style w:type="paragraph" w:customStyle="1" w:styleId="Tekstispodnaslova">
    <w:name w:val="Tekst ispod naslova"/>
    <w:basedOn w:val="Normal"/>
    <w:uiPriority w:val="99"/>
    <w:qFormat/>
    <w:rsid w:val="00607519"/>
    <w:pPr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qFormat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qFormat/>
    <w:rsid w:val="00607519"/>
    <w:pPr>
      <w:suppressAutoHyphens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qFormat/>
    <w:rsid w:val="00607519"/>
    <w:pPr>
      <w:tabs>
        <w:tab w:val="left" w:pos="720"/>
      </w:tabs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Fusnota">
    <w:name w:val="Fusnota"/>
    <w:basedOn w:val="NoParagraphStyle"/>
    <w:uiPriority w:val="99"/>
    <w:qFormat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paragraph" w:customStyle="1" w:styleId="Tekstutabeli">
    <w:name w:val="Tekst u tabeli"/>
    <w:basedOn w:val="Normal"/>
    <w:uiPriority w:val="99"/>
    <w:qFormat/>
    <w:rsid w:val="00086DC4"/>
    <w:pPr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qFormat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qFormat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qFormat/>
    <w:rsid w:val="00FA2EA3"/>
  </w:style>
  <w:style w:type="paragraph" w:customStyle="1" w:styleId="Nabrajanje11">
    <w:name w:val="Nabrajanje 1.1."/>
    <w:basedOn w:val="Nabrajanje"/>
    <w:uiPriority w:val="99"/>
    <w:qFormat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qFormat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B3022F-C566-F840-994B-6F07159BD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Slavoljub Gojkovic</cp:lastModifiedBy>
  <cp:revision>2</cp:revision>
  <cp:lastPrinted>2020-12-11T09:58:00Z</cp:lastPrinted>
  <dcterms:created xsi:type="dcterms:W3CDTF">2020-12-11T17:57:00Z</dcterms:created>
  <dcterms:modified xsi:type="dcterms:W3CDTF">2020-12-11T17:57:00Z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